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云雾山海里-昆明|大理|丽江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YN1726622749D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 从您的城市出发，我们在长水机场/动车站等您前来，工作人员带您入住酒店稍事休息，愿您以好的精神状态迎接此次云南之旅。入住酒店后可自由活动哦。
                <w:br/>
                ♀♀♀ 昆明是云南省省会，享有“春城”美誉，四季如春，气候宜人，年温差全国较小，是多功能的四季皆宜的旅游胜地。 
                <w:br/>
                温馨提示：
                <w:br/>
                1、初上高原，不适应气候的客人注意休息，避免剧烈运动
                <w:br/>
                2、昆明昼夜温差较大，注意增添衣物
                <w:br/>
                <w:br/>
                一、昆明旅游美食攻略： 
                <w:br/>
                过桥米线：汤用大骨、老母鸡等食材长时间熬制，配料有生肉片、火腿片、鹌鹑蛋等。建新园、桥香园、昆明饭店、上座等店较为正宗。
                <w:br/>
                三七汽锅鸡：选用土鸡与三七粉等药材一同蒸煮，鸡肉鲜嫩多汁，汤汁浓郁醇厚，还有滋补养生功效。
                <w:br/>
                野生菌火锅：食材生态，味道鲜美，常见野生菌有鸡枞菌、牛肝菌等。但食用时要注意煮熟，避免中毒。
                <w:br/>
                傣味酸爽鱼：现杀的鱼搭配傣族特有的香茅草、柠檬等调料，酸辣开胃，鱼肉吸饱汤汁，酸辣过瘾。
                <w:br/>
                铜锅洋芋饭：洋芋切成块状与米饭一起焖煮，洋芋软糯香甜，米饭粒粒饱满，香气扑鼻。
                <w:br/>
                云南饵块：大米为原料，可烤、炒、煮、炸，烤饵块外皮微脆，内馅丰富；炒饵块口感软糯，配料多样。
                <w:br/>
                摩登粑粑：以米粉制成，粑粑在平底锅里烙得外皮酥脆，内里软糯香甜，带着淡淡的奶香味。
                <w:br/>
                豆花米线：豆花绵软嫩爽，与爽滑米线搭配，浇上特制汤汁和调料，口感丰富。
                <w:br/>
                小锅米线：用小铜锅煮，汤底用大骨、鲜肉等食材熬制，加肉末、酸菜等，米线爽滑，汤汁浓郁。
                <w:br/>
                炸洋芋：洋芋炸得金黄酥脆，外焦里嫩，撒上辣椒面和葱花，香味浓郁。
                <w:br/>
                二、昆明市区citywalk打卡点攻略：
                <w:br/>
                昆明老街：保留了大量明清时期的历史建筑和传统民居，如光华街、景星街等，充满历史韵味和民俗风情。旁边还有云南陆军讲武堂。
                <w:br/>
                丰泽源：位于黑龙潭处，有“水中莫奈花园”之称，海菜花盛开时美如流动油画，门票20元。
                <w:br/>
                扶荔宫：位于盘龙区昆明植物园西园，是雨林宫殿般的温室植物园，需提前预约。
                <w:br/>
                捞鱼河：呈贡区环湖东路与七星路交叉口，风光秀美，可捞鱼捞虾。 
                <w:br/>
                干沟尾湿地公园：有“天空之镜”景观，延伸至滇池的小路与碧水相连，冬季可赏红嘴鸥。
                <w:br/>
                海洪湿地公园：可划船穿梭水杉林，欣赏湖面上自由驰骋的海鸥。
                <w:br/>
                彩云里：咖啡爱好者的天堂，超20家咖啡店聚集，青瓦红砖风格，每年4月还有蓝花楹。
                <w:br/>
                春雨937：由原昆明冶炼厂改造升级而成，壁画涂鸦精美，周天还有赶街子活动，充满地道昆明味。
                <w:br/>
                秘境M60：拍照圣地，有涂鸦墙、咖啡店和紫薇花，还可顺道参观旁边的金鼎1919文创园。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昆明-石林-住祥云/楚雄
                <w:br/>
              </w:t>
            </w:r>
          </w:p>
          <w:p>
            <w:pPr>
              <w:pStyle w:val="indent"/>
            </w:pPr>
            <w:r>
              <w:rPr>
                <w:rFonts w:ascii="微软雅黑" w:hAnsi="微软雅黑" w:eastAsia="微软雅黑" w:cs="微软雅黑"/>
                <w:color w:val="000000"/>
                <w:sz w:val="20"/>
                <w:szCs w:val="20"/>
              </w:rPr>
              <w:t xml:space="preserve">
                ♀♀♀ 【石林】：石林风景区（赠送景区vip通道代替电瓶车，节省时间）是世界自然遗产、世界地质公园、国家5A级旅游景区，是世界一个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 午餐后前往大理祥云县，入住酒店
                <w:br/>
                ♀♀♀ 祥云县是较早叫“云南”的地方。因地处高原且地势高于四周，天空水汽在阳光照射下变幻万端，县境内时常有七彩云出现。西汉元封二年，在县境内置县，因“彩云南现，县在云之南”，设为“云南县”，1918年，云南县以小让大改称祥云县，县以“云南”称名历时2027年。
                <w:br/>
                祥云晚间美食攻略：
                <w:br/>
                夜市小吃摊：有烤面筋、寿司、刨冰等各种小吃，还可品尝当地特色的祥云叶包卤腐、天马豆腐、祥云毛驴肉等。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大理古城-喜洲古镇（转角楼、喜林苑黄墙、风吹麦浪/稻香、油菜花）-洱海滨海廊道-住大理
                <w:br/>
              </w:t>
            </w:r>
          </w:p>
          <w:p>
            <w:pPr>
              <w:pStyle w:val="indent"/>
            </w:pPr>
            <w:r>
              <w:rPr>
                <w:rFonts w:ascii="微软雅黑" w:hAnsi="微软雅黑" w:eastAsia="微软雅黑" w:cs="微软雅黑"/>
                <w:color w:val="000000"/>
                <w:sz w:val="20"/>
                <w:szCs w:val="20"/>
              </w:rPr>
              <w:t xml:space="preserve">
                ♀♀♀ 【大理古城】其起源与南诏王阁罗凤建造的羊苴咩城有关。唐宋时曾是地方政权“南诏国”和“大理国”的都城。现存古城是在明朝初年阳苴咩城基础上恢复修建。古城呈方形，开四门，上建城楼，下有卫城，城墙外层是砖砌。城区道路保持着明、清以来的棋盘式方格网结构，素有九街十八巷之称。
                <w:br/>
                景点介绍玩法攻略：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 【转角楼】转角楼是喜洲较早的网红打卡点，这个古老的半围楼，转角楼里面有个喜洲照相馆，内部的装修饱含着上个世纪风霜侵蚀的痕迹，可以在里面拍一组复古写真照片，或者挑一两个具有喜洲特色的冰箱贴作为纪念。
                <w:br/>
                ♀♀♀ 【喜林苑黄墙】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喜洲古镇玩法攻略：
                <w:br/>
                游览路线：可从正义门进入古镇，先后前往宝成府、严家大院博物馆，了解白族民居建筑和历史文化；再到四方街品尝美食；接着打卡转角楼，之后抵达喜林苑，俯瞰古镇。
                <w:br/>
                美食推荐：
                <w:br/>
                喜洲破酥粑粑：有甜咸两种口味，外皮酥脆，内馅香甜。
                <w:br/>
                迦喜豆包浆豆腐：外酥里嫩，搭配特制酱汁，味道美味。
                <w:br/>
                ♀♀♀ 【洱海生态廊道网红S湾】海水、S湾、白房子，吹海风，喂海鸥，这里是“大理の小镰仓”。零距离贴近洱海，生态廊道好的取景地；大理网红点，游客自由拍照，沿途欣赏苍山洱海美景，在洱海生态廊道上，享受着“大理”的惬意生活。也是很多情侣必打卡的地方。可以坐在大树下的长椅上，看云卷云舒聆听着鸟儿的欢唱。
                <w:br/>
                洱海生态廊道玩法攻略：
                <w:br/>
                交通方式：
                <w:br/>
                共享单车：进入廊道后可选择，需预付押金30元，旺季4元/30分钟，淡季3元/30分钟，可异地还车。
                <w:br/>
                共享电动车：有小蓝和小橘两种，预付押金60元，旺季20元/30分钟，淡季15元/30分钟，可异地还车。
                <w:br/>
                必打卡景点：
                <w:br/>
                1、喜洲夫妻树：位于阳南溪以北36公里处，是情侣打卡热门地。
                <w:br/>
                2、海舌公园：可欣赏洱海湖光山色及独特湿地风光，公园内有延伸至洱海的舌形半岛，拍照出片。
                <w:br/>
                体验活动
                <w:br/>
                1、骑行漫步：在廊道骑行或漫步，欣赏洱海美景，感受自然与人文融合之美。
                <w:br/>
                2、观鸟摄影：洱海生态环境好，是观鸟好去处，可携带相机拍摄候鸟及自然风光。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新华民族村-玉龙雪山-冰川索道-蓝月谷-丽江古城-住丽江
                <w:br/>
              </w:t>
            </w:r>
          </w:p>
          <w:p>
            <w:pPr>
              <w:pStyle w:val="indent"/>
            </w:pPr>
            <w:r>
              <w:rPr>
                <w:rFonts w:ascii="微软雅黑" w:hAnsi="微软雅黑" w:eastAsia="微软雅黑" w:cs="微软雅黑"/>
                <w:color w:val="000000"/>
                <w:sz w:val="20"/>
                <w:szCs w:val="20"/>
              </w:rPr>
              <w:t xml:space="preserve">
                ♀♀♀ 【新华民族村】AAAA 级风景区，云南省特色艺术小镇，“小锤敲过一千年”的银艺传奇，叮叮咚咚的锤打声不绝于耳。更有近百位非遗传承人用手工敲打出一件件具有很高观赏价值和使用价值的民族用品。产品主要有九龙壶、九龙杯、手镯、戒指、项链、银碗、银勺、胸链等，种类繁多
                <w:br/>
                ♀♀♀ 纳西族的神山【玉龙雪山】，搭乘【冰川大索道】前往冰川公园。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赠送电瓶车40元/人，不坐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 【丽江古城】自由活动。丽江古城始建于宋末元初，由丽江木氏先祖营造。因地处金沙江湾，“金生丽水”而得名“丽江”。又因其形状似碧玉大砚，也被称为大研古镇。古城内有众多景点，如木府是丽江木氏土司府邸 ；四方街是古城中心，呈方形，周围小巷呈放射状分布；大水车是标志性建筑，位于北门。此外，还有狮子山可俯瞰古城全景、充满国风韵味的现文巷和充满东巴文化气息的振兴巷等。晚入住丽江。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丽江晚间美食街区玩法攻略：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束河古镇-《印象丽江》表演-汽车返回昆明-入住酒店
                <w:br/>
              </w:t>
            </w:r>
          </w:p>
          <w:p>
            <w:pPr>
              <w:pStyle w:val="indent"/>
            </w:pPr>
            <w:r>
              <w:rPr>
                <w:rFonts w:ascii="微软雅黑" w:hAnsi="微软雅黑" w:eastAsia="微软雅黑" w:cs="微软雅黑"/>
                <w:color w:val="000000"/>
                <w:sz w:val="20"/>
                <w:szCs w:val="20"/>
              </w:rPr>
              <w:t xml:space="preserve">
                ♀♀♀ 【束河古镇】起源于春秋战国末期纳西族先民迁徙定居于此，是纳西族在丽江坝子较早的聚居地之一。在宋元时期已发展形成集镇，明代称“束和院”，清代以后称“束河” 
                <w:br/>
                一、束河景点推荐玩法攻略：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 《印象丽江》（演出门票280元/人，赠送项目不用不退费）通过优美的舞蹈语汇、扣人心弦的音乐曲调、丰富多彩的民族服饰、立体恢弘的舞蹈场，提升了民族歌舞的表现力，对观众具有强烈的艺术震撼，非常值得一看。
                <w:br/>
                演出特色：《印象丽江》由张艺谋等导演，以雪山为背景，上篇“雪山印象”、下篇“古城印象”，包含《古道马帮》《对酒雪山》《天上人间》《打跳组歌》《鼓舞祭天》《祈福仪式》六大部分，展现了纳西族等少数民族的文化与生活。
                <w:br/>
                之后乘坐汽车返回昆明，抵达后安排入住酒店。（可自费升级大理动车返回昆明+200元/人）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早餐后自由活动，根据返程时间，安排【送站服务】，结束愉快旅程！
                <w:br/>
                <w:br/>
                温馨提示：
                <w:br/>
                1.退房、返程前请仔细整理好自己的行李物品，请不要有所遗漏，增加您不必要的麻烦。
                <w:br/>
                2.感谢各位贵宾对我们工作的支持和理解，针对我们的安排和服务工作中的不足，请留下您的宝贵意见。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全程入住5晚当地标准双人间酒店：参考酒店：	
                <w:br/>
                昆明酒店：欣润，君逸豪庭，楚云轩，18度居，金悦， 春辰，龙吉，璞呈，恒景或同档次
                <w:br/>
                楚雄酒店：物流、君博、君丽 、印象、玉波、悦莱、华升、世纪星、吕合宏强、舒心美居、云上四季酒店或同档次
                <w:br/>
                祥云酒店：漫月谷、圣朗途景、景然、祥云驿、开尚锦兴、宏宇、盛都、纳良或同档次
                <w:br/>
                大理客栈酒店：喜上云舍苍洱美墅、喜度、风吹麦浪、起点、美咖、云裳、柳暗花鸣、苍洱风情或同档次
                <w:br/>
                丽江酒店：维嘉、牧羊人、吉钰、凯斯、云朵、古漫、吉福特、玉碧峰、文化主题、华天、星程、清荷韵、金康或同档次
                <w:br/>
                备注：如遇特殊原因，不能安排备选酒店时，我社可安排同档次、同标准的其他酒店，以实际安排为准。
                <w:br/>
                <w:br/>
                2、门票 行程所列景点门票及相对游览时间。
                <w:br/>
                <w:br/>
                3、用餐 5早4正，酒店含早，餐标30元/人/餐。
                <w:br/>
                <w:br/>
                4、交通 广西各地-昆明往返动车二等座，当地的空调旅游车辆。
                <w:br/>
                <w:br/>
                5、导游	当地导游服务费50元/人.天。
                <w:br/>
                <w:br/>
                6、儿童 12岁以下儿童游客团费含当地旅游车车位正座及半价餐。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
                <w:br/>
                <w:br/>
                2、意外保险：请自行购买旅游意外伤害保险 ；
                <w:br/>
                <w:br/>
                3、自理项目：个人消费项目；
                <w:br/>
                <w:br/>
                4、全程酒店单房差500元/人（以实际产生为准）；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出团时成人必须携带有效期内身份证原件，16岁以下儿童必须携带户口本原件，婴儿携带出生证明。超过16岁未办理身份证的，请出发前办理二代身份证，凭办理身份证回执单可在机场办理临时身份证明乘机。
                <w:br/>
                <w:br/>
                2、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w:br/>
                3、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w:br/>
                4、 云南地处边陲，个别地区设施与大都市相比存在较大差距，请您见谅并作好心理准备。旅游是一件身心愉悦的体验过程，请您保持快乐的心态，将身心投入美伦美幻的景色和那多彩的民族风情中。
                <w:br/>
                <w:br/>
                5、 云南当地的特产有：翡翠、精油、普洱茶、三七、天麻、虫草、傣锦、宣威火腿、杨林肥酒、云腿月饼、邓川乳扇等。
                <w:br/>
                <w:br/>
                6、 根据行程时间早晚，经与游客协商同意并签字后，导游可自行安排行程游览的先后顺序。
                <w:br/>
                <w:br/>
                7、 回族维族因散客操作局限，无法单独安排餐饮，若报名参加此行程请提前说明。
                <w:br/>
                <w:br/>
                8、 团队游览期间旅游者擅自离团视同游客违约，旅行社与其旅游服务关系自动终止，按实际产生费用结算（旅行社部分景区会有优惠价，请注意退费无法按水牌价格退回）。
                <w:br/>
                <w:br/>
                9、 优惠减免：因产品资源统一采购套票价原因，无任何有优免政策。
                <w:br/>
                <w:br/>
                10、 有下列情形者，不建议参团：传染性疾病患者、心脑血管疾病患者、精神病患者、大中型手术恢复期病患者、孕妇及行动不便者（为确保顺利出行，请旅游者自己检查自己身体情况，如行程中发现以上情形，旅行社可在收取已产生费用后终止合同及接待安排）。
                <w:br/>
                <w:br/>
                <w:br/>
                <w:br/>
                <w:br/>
                温馨提示：
                <w:br/>
                <w:br/>
                1、游客如因身体健康等自身原因放弃部分行程，或游客要求放弃部分住宿、交通的，均视为自愿放弃，放弃行程期间的人身安全由游客自行负责；
                <w:br/>
                <w:br/>
                2、在不减少景点和游览时间的情况下，经与游客协商同意签字后，导游可视当日地方交通、景区交通、景区人流情况调整行程游览顺序。
                <w:br/>
                <w:br/>
                3、不可抗力，按《旅游法》第六十七条之规定处理。
                <w:br/>
                <w:br/>
                <w:br/>
                <w:br/>
                地接社：云南天循国际旅行社有限责任公司 地址：云南省昆明市官渡区融城金阶B座14楼，负责人：刘芳明15969478154
                <w:br/>
                <w:br/>
                委托社：广西趣哪里国际旅行社有限公司，负责人：贺女士 18677119123 地址：广西壮族自治区 南宁市 青秀区 汇春路4号金湖大厦4楼
                <w:br/>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2025-08-04T17:48:45+08:00</dcterms:created>
  <dcterms:modified xsi:type="dcterms:W3CDTF">2025-08-04T17:48:45+08:00</dcterms:modified>
</cp:coreProperties>
</file>

<file path=docProps/custom.xml><?xml version="1.0" encoding="utf-8"?>
<Properties xmlns="http://schemas.openxmlformats.org/officeDocument/2006/custom-properties" xmlns:vt="http://schemas.openxmlformats.org/officeDocument/2006/docPropsVTypes"/>
</file>