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情迷鼓浪屿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FJ1692083962QMGLY04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贵宾于航班起飞前2小时抵达广西各站点机场集合，自行乘坐飞机前往厦门。温馨提示：您导游会在出行前与您取得联系，并与您核对航班时间以便安排接站等事宜，请注意查收短信或接听我们的电话，谢谢！！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外观厦门大学留念合影景点
                <w:br/>
                网红景点 拍照打卡 山海健康步道（游览时间不少于30分钟）——打卡“八山三水”盛景
                <w:br/>
                厦门山海健康步道串联“八山三水”，必然要“翻山越岭”，起于邮轮码头，终于观音山梦幻沙滩，沿线串联筼筜湖、狐尾山、仙岳山、园山、薛岭山、虎头山、金山、湖边水库、五缘湾、虎仔山、观音山等岛内的“八山三水”。
                <w:br/>
                午餐 · 闽南特色餐
                <w:br/>
                景点 · 世界文化遗产国家5A级景区—鼓浪屿（全程游览时间不少于3小时）
                <w:br/>
                由码头乘轮渡前往海上花园，浪漫琴岛——鼓浪屿。鼓浪屿鼎盛时期，从小路经过，几乎可以听到每家每户传出的钢琴弹奏声音，因而鼓浪屿又有「海上钢琴之岛」的盛名。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在这里，午餐可以自由吃风味小吃。
                <w:br/>
                「美丽转角」在洋楼林立、街巷错落的鼓浪屿上，其实有很多转角都让人流连，但唯独这个转角被称为“美丽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「怡园-林鹤年故居」坐落于鼓浪屿福建路24号，约于1896年建成，为两层清水红砖别墅，四周均系华侨所建的各式别墅，居住环境清静幽雅，十分理想。
                <w:br/>
                「面朝大海，踩沙踏浪」来厦门不能错过的是看海，特别是对于北方内地的旅行者来说。鼓浪屿有大小诸多海滩，我们选取了配套设施完善，视野也开阔的【港仔后沙滩】，带你体验漫步在南方小岛海滩，赤脚戏水踩沙的休闲时光。
                <w:br/>
                【鼓浪屿美食推荐】
                <w:br/>
                ①叶氏麻糍；②龙头鱼丸店；③张三疯奶茶店；④海蛎煎；⑤再生海食堂；⑥黄则和肉脯；⑦苏小糖⑧八婆婆烧仙草⑨褚家园花园咖啡等。。快来挑逗你的味蕾吧！
                <w:br/>
                返回厦门市区酒店休息
                <w:br/>
                集合上车，乘旅游巴士沿路依次送各位贵宾回酒店休息。
                <w:br/>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
                <w:br/>
                ●鼓浪屿上特产店繁多，客人按需自由选购（并非旅行社购物店），请理性消费，谨慎购买！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酒店用早餐，自由活动，今日您的行程您做主。（全天自由活动，没有安排车导）
                <w:br/>
                自由活动不含车导，回程船票自理，自行返回酒店
                <w:br/>
                厦门小吃是厦门食俗的一个重要内容。这不仅由于厦门小吃体现了厦门人的想象力和创造性。其品种的丰富多样,全国罕见;也不仅由于厦门小吃的风味独特,令人难忘;更因为对厦门人来说,小吃既可是点心,亦能作正餐,甚至可以上宴席待客。有名和普遍的厦门小吃有;土笋冻、烧肉粽、五香、芋包、韭菜盒、芋枣、章鱼、油葱馃、卤豆千、卤鸭、蚝仔粥、面线糊、炸枣、捆蹄、夹饼、糖葱饼、薄饼、沙茶面、鱼丸、蚝仔煎、麻籽、贡鱿鱼、"翻煎"豆干、鲨肉、加滋螺、花螺、芋馃炸、蚝仔炸、马蹄酥、炒馃条、面茶、虾面、烧豆花、花生杨、炒面线、豆包仔馃等等。厦门的风味小吃久负盛名，发展至今已有200余种，其中尤以咸食的烧肉粽、鱼丸汤、虾面、薄饼、芋包、蚝仔煎、韭菜盒、土笋冻、沙茶面、油葱米果、炒条；甜食的花生汤、圆仔汤、贡糖夹饼、炸麻花、栗米炸、炸枣、炸蒜、面茶等为长盛不衰。而且，不少具有传统特色的小吃名点，逐渐演进为精致、小型、高档、多样化的菜肴而跃上正规宴席，登上雅之堂。
                <w:br/>
                推荐行程【五缘湾帆船体验】五缘湾帆船港位于厦门，是厦门桅杆帆船的聚集地。五缘湾水质良好、景观美丽，很多航海人士都称赞它是“少见的适合帆船运动的海湾”。这里游客并不太多，在船港可以看到停泊的一艘艘游艇，天气好的情况，可看到对岸的金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曾厝垵-七彩环岛路·黄金海岸赶海·美丽海岸线-海景列车-集美学村-海湾公园·网红坡看日落
                <w:br/>
              </w:t>
            </w:r>
          </w:p>
          <w:p>
            <w:pPr>
              <w:pStyle w:val="indent"/>
            </w:pPr>
            <w:r>
              <w:rPr>
                <w:rFonts w:ascii="微软雅黑" w:hAnsi="微软雅黑" w:eastAsia="微软雅黑" w:cs="微软雅黑"/>
                <w:color w:val="000000"/>
                <w:sz w:val="20"/>
                <w:szCs w:val="20"/>
              </w:rPr>
              <w:t xml:space="preserve">
                司机小哥驾驶空调巴士到各个酒店接贵宾。
                <w:br/>
                打卡①文艺小渔村——曾厝垵（游览时间不少于30分钟）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打卡②环岛路（游览时间不少于10分钟）— 鹭岛黄金海岸赶海
                <w:br/>
                打卡③滩涂赶海（游览时间不少于30分钟）
                <w:br/>
                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可自愿租用：铲子+小水桶+水靴+冲水费用，自愿租赁）动起您的双手，拿起工具，去开采属于您的海上‘珍宝吧’。更有藏在海边的治愈系彩虹阶梯，满满INS风的海上城堡，展现厦门的水上美丽海岸线。
                <w:br/>
                海洋小贴士：海蟹的大部分时间是在寻找食物，它们一般并不挑食，只要能够弄到的食物都可以吃，小鱼虾是它们的爱，不过有些螃蟹吃海藻，甚至于连动物尸体和植物都能吃。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午餐· 闽南风味海鲜大咖餐
                <w:br/>
                打卡④网红海上小火车，感受宫崎骏动漫世界的海景地铁（游览时间不少于5分钟）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备好相机，在感受下大海给你的视觉冲击吧，坐着海上小火车，感受着《千与千寻》的梦幻~
                <w:br/>
                打卡⑤厦门大学创始人陈嘉庚故乡——集美学村（游览时间不少于30分钟）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学村。
                <w:br/>
                打卡⑥ 海湾公园--在这里邂逅宫崎骏动漫里的终极浪漫 · 网红坡上看日落（游览时间不少于20分钟）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看‘厦门离天空近的地方’网红坡。（游览时间40min左右）
                <w:br/>
                傍晚的落日，波光粼粼的江面，和发着光的你；世间的一切美好，不过一场温柔的落日斜阳，天气晴朗可赴落日余晖。
                <w:br/>
                （备注：如因当日返程或其他不可抗因素或天气等原因无法正常游览此景点，视为游客自愿放弃，请知悉）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集合返回厦门市区酒店：乘车返回厦门市区，旅游巴士沿路依次送各位贵宾回酒店休息。
                <w:br/>
                备注：由于赶海时间视潮汐时间而定，故当天行程顺序可能会与游客沟通征得游客同意后会有所调整，保证不减少景点及游玩时间。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早餐后，视航班时间司机送往机场（回程无导游送机，登机牌客人自行前往柜台办理），乘机返回广西，抵达广西各站点机场散团，结束愉快的厦门休闲之旅。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通：广西=厦门往返含税经济舱飞机票，当地空调旅游车（注意：因地域限制，用车皆为套车，有可能会出现人换车，等车30分钟以内的现象均属正常，望客人谅解）。
                <w:br/>
                用  餐：4早1正，厦门段餐标20元/正（由于餐厅都是提前预订，餐不用不退，八菜一汤、2.十人一桌,如一桌不足十人，菜的数量相应减少，6-8人六菜一汤，6人以下实际餐费现退，酒店含早，不用不退）
                <w:br/>
                3.住  宿：3晚厦门酒店标准双人间+1晚鼓浪屿客栈，如您是单人出行，请补足单房差。
                <w:br/>
                【厦门市区参考酒店】：（龙佳铂颐 ，金佰利，窝家，山水一方，润祥隆，家美家，厦欣花园，金凯酒店，亿宝或同档次）
                <w:br/>
                【鼓浪屿客栈参考酒店】（海屿之恋，名屿之恋，海角之恋，海之恋，典雅酒店，日光海岸酒店，阳光壹佰别墅酒店或同档次）
                <w:br/>
                4.门  票：行程所列景点首道门票。
                <w:br/>
                5.导  游：中文导游服务费50元/人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不含因单男女产生的4晚房差450元。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不含旅游人身意外保险（游客可自愿购买旅游意外险）
                <w:br/>
                11岁以下儿童不占床无早餐，不含门票，产生门票费用请自理。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(2)入住酒店需提供身份证，小孩如无身份证必须携带户口簿方可登记入住。无携带身份证或户口簿，酒店可要求游客去公安局开具证明，方可办理入住。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1.返程送机、站，如果司机在19：00-21:00之间尚未联系您，请与我们地接导游或报名旅行社联系；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2025-08-04T22:28:14+08:00</dcterms:created>
  <dcterms:modified xsi:type="dcterms:W3CDTF">2025-08-04T22:28:14+08:00</dcterms:modified>
</cp:coreProperties>
</file>

<file path=docProps/custom.xml><?xml version="1.0" encoding="utf-8"?>
<Properties xmlns="http://schemas.openxmlformats.org/officeDocument/2006/custom-properties" xmlns:vt="http://schemas.openxmlformats.org/officeDocument/2006/docPropsVTypes"/>
</file>