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加勒比四国17天UA香港往返行程单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MXG173733765882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墨西哥城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深圳-香港-墨西哥城（墨西哥）
                <w:br/>
              </w:t>
            </w:r>
          </w:p>
          <w:p>
            <w:pPr>
              <w:pStyle w:val="indent"/>
            </w:pPr>
            <w:r>
              <w:rPr>
                <w:rFonts w:ascii="微软雅黑" w:hAnsi="微软雅黑" w:eastAsia="微软雅黑" w:cs="微软雅黑"/>
                <w:color w:val="000000"/>
                <w:sz w:val="20"/>
                <w:szCs w:val="20"/>
              </w:rPr>
              <w:t xml:space="preserve">
                参考航班： UA878   HKGSFO  2030  2025              
                <w:br/>
                UA412   SFOMEX  2250  0405+1   
                <w:br/>
                请各位团友今日下午在深圳蛇口码头集合， 我们将前往香港机场，乘机飞往墨西哥城，次日早晨抵达墨西哥。
                <w:br/>
                提示：因南美行程涉及航班较多，此团出发日期及航空公司为暂定，我司或可能根据实时航班信息作相应调整（例如出发口岸、出发时间、航空公司，行程顺序，景点等合理范围内的变更）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墨西哥城—特奥蒂华坎(1小时)—墨西哥城
                <w:br/>
              </w:t>
            </w:r>
          </w:p>
          <w:p>
            <w:pPr>
              <w:pStyle w:val="indent"/>
            </w:pPr>
            <w:r>
              <w:rPr>
                <w:rFonts w:ascii="微软雅黑" w:hAnsi="微软雅黑" w:eastAsia="微软雅黑" w:cs="微软雅黑"/>
                <w:color w:val="000000"/>
                <w:sz w:val="20"/>
                <w:szCs w:val="20"/>
              </w:rPr>
              <w:t xml:space="preserve">
                国际航班今日早晨抵达墨西哥城。导游接机，安排早餐。后开启正式参观游览：先前往【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闻名的【太阳金字塔】、【月亮金字塔】和【羽蛇神殿】，气势恢宏的【亡灵大道】。
                <w:br/>
                *特别安排--品尝“墨西哥国花”仙人掌料理及地道TACO风味餐
                <w:br/>
                下午返回后参观【三文化广场】，前往打卡闻名网红图书馆【Vasconcelos悬浮图书馆】，整体采取悬浮结构，充满后现代风格的设计十分出片！游览全世界第二大的广场-【宪法广场】，拉丁美洲的教堂-【大主教教堂】，走访【国民宫】等。游毕入住酒店休息，结束当天行程。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墨西哥城当地酒店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墨西哥城—瓜纳华托（4.5小时）
                <w:br/>
              </w:t>
            </w:r>
          </w:p>
          <w:p>
            <w:pPr>
              <w:pStyle w:val="indent"/>
            </w:pPr>
            <w:r>
              <w:rPr>
                <w:rFonts w:ascii="微软雅黑" w:hAnsi="微软雅黑" w:eastAsia="微软雅黑" w:cs="微软雅黑"/>
                <w:color w:val="000000"/>
                <w:sz w:val="20"/>
                <w:szCs w:val="20"/>
              </w:rPr>
              <w:t xml:space="preserve">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美丽的剧院—【华雷斯剧院】，随后游览被称为“墨西哥古城浪漫的小巷”的【接吻巷】，此处流传着甜蜜的爱情故事，来自世界各地的夫妻、情侣慕名而来。游览结束后，返回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瓜纳华托当地酒店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瓜纳华托—圣米格尔（1小时 ）—墨西哥城（4小时）
                <w:br/>
              </w:t>
            </w:r>
          </w:p>
          <w:p>
            <w:pPr>
              <w:pStyle w:val="indent"/>
            </w:pPr>
            <w:r>
              <w:rPr>
                <w:rFonts w:ascii="微软雅黑" w:hAnsi="微软雅黑" w:eastAsia="微软雅黑" w:cs="微软雅黑"/>
                <w:color w:val="000000"/>
                <w:sz w:val="20"/>
                <w:szCs w:val="20"/>
              </w:rPr>
              <w:t xml:space="preserve">
                早餐后乘车登上【皮皮拉山】，这里是俯瞰瓜纳华托全景较好的地点，整个瓜纳华托仿佛是上帝打翻的调色盘一样，美得惊心动魄。乘车前往墨西哥的“艺术之城”—【圣米格尔】，建立在海拔 1950米之上的圣米格尔是座典型的殖民地风格小城，同时又是墨西哥闻名的艺术之城，很多画家、雕刻家、陶艺家、摄影家都是出自于此。参观【圣米格尔教区教堂】（不少于20分钟），这座教堂粉红色“结婚蛋糕”式的高塔非常奇特而醒目，是由当地的原住民石匠在19世纪末设计的；后继续乘车返回墨西哥城，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墨西哥城当地酒店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墨西哥城-圣何塞（哥斯达黎加）
                <w:br/>
              </w:t>
            </w:r>
          </w:p>
          <w:p>
            <w:pPr>
              <w:pStyle w:val="indent"/>
            </w:pPr>
            <w:r>
              <w:rPr>
                <w:rFonts w:ascii="微软雅黑" w:hAnsi="微软雅黑" w:eastAsia="微软雅黑" w:cs="微软雅黑"/>
                <w:color w:val="000000"/>
                <w:sz w:val="20"/>
                <w:szCs w:val="20"/>
              </w:rPr>
              <w:t xml:space="preserve">
                参考航班：AM690   MEXSJO  0845  1159
                <w:br/>
                飞行时间：3小时14分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后来到【中国街】。晚餐后，入住酒店休息。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哥斯达黎加当地酒店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圣何塞（2小时）一波阿斯火山一瀑布公园（约3小时）一阿雷娜火山区
                <w:br/>
              </w:t>
            </w:r>
          </w:p>
          <w:p>
            <w:pPr>
              <w:pStyle w:val="indent"/>
            </w:pPr>
            <w:r>
              <w:rPr>
                <w:rFonts w:ascii="微软雅黑" w:hAnsi="微软雅黑" w:eastAsia="微软雅黑" w:cs="微软雅黑"/>
                <w:color w:val="000000"/>
                <w:sz w:val="20"/>
                <w:szCs w:val="20"/>
              </w:rPr>
              <w:t xml:space="preserve">
                早餐后前往【波阿斯火山国家公园】，波阿斯火山是世界上较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酸性的湖泊之一。后参观【和平瀑布花园】，充满绿色的大自然地方，除了可以欣赏园里特别的瀑布景观以外，还有很多南美洲特有的物种，宛如一座小型的动植物园。后乘车前往游览哥斯达黎加较为闻名、世界上活跃的火山之一【阿雷娜火山区】。阿雷娜火山附近有着数条热气腾腾的温泉河，特别安排在【天然温泉酒店】花园内享受天然温泉（请自备泳衣、泳裤），消除旅途的疲累，方便大家了解旅行中的小伙伴，结识有趣的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阿雷娜火山区当地酒店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阿雷娜火山区一圣何塞--巴拿马城（巴拿马）
                <w:br/>
              </w:t>
            </w:r>
          </w:p>
          <w:p>
            <w:pPr>
              <w:pStyle w:val="indent"/>
            </w:pPr>
            <w:r>
              <w:rPr>
                <w:rFonts w:ascii="微软雅黑" w:hAnsi="微软雅黑" w:eastAsia="微软雅黑" w:cs="微软雅黑"/>
                <w:color w:val="000000"/>
                <w:sz w:val="20"/>
                <w:szCs w:val="20"/>
              </w:rPr>
              <w:t xml:space="preserve">
                参考航班：CM839  SJOPTY  1814  2037
                <w:br/>
                飞行时间：1小时23分
                <w:br/>
                早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后前往机场，乘机飞往巴拿马城，抵达后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巴拿马城当地酒店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巴拿马城
                <w:br/>
              </w:t>
            </w:r>
          </w:p>
          <w:p>
            <w:pPr>
              <w:pStyle w:val="indent"/>
            </w:pPr>
            <w:r>
              <w:rPr>
                <w:rFonts w:ascii="微软雅黑" w:hAnsi="微软雅黑" w:eastAsia="微软雅黑" w:cs="微软雅黑"/>
                <w:color w:val="000000"/>
                <w:sz w:val="20"/>
                <w:szCs w:val="20"/>
              </w:rPr>
              <w:t xml:space="preserve">
                早餐后展开市区观光：前往【Casco Viejo老城区】，这里有美丽的教堂，传统风格的私人住宅等等，仿佛进入了一个露天博物馆。外观原是西班牙时代的【总督住宅】、有“苍鹭宫”之称的白色建筑—【巴拿马总统府】、为纪念修建运河的法国工人建造的【方尖碑】和一座殖民时代建筑的【司法大厦】。参观鬼斧神工的【巴拿马运河】，运河连接大西洋与太平洋间较短距离，行程走访位于太平洋岸上的二段闸门－MIRAFLORES，欣赏船只通过运河水闸门的操作情形。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巴拿马城当地酒店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巴拿马城-哈瓦那（古巴）
                <w:br/>
              </w:t>
            </w:r>
          </w:p>
          <w:p>
            <w:pPr>
              <w:pStyle w:val="indent"/>
            </w:pPr>
            <w:r>
              <w:rPr>
                <w:rFonts w:ascii="微软雅黑" w:hAnsi="微软雅黑" w:eastAsia="微软雅黑" w:cs="微软雅黑"/>
                <w:color w:val="000000"/>
                <w:sz w:val="20"/>
                <w:szCs w:val="20"/>
              </w:rPr>
              <w:t xml:space="preserve">
                参考航班： CM345  PTYHAV  0932 1311飞行2小时39分
                <w:br/>
                早餐后前往机场，搭乘飞机前古巴首都哈瓦那，抵达后游览世界文化遗址【哈瓦那老城】。后前往【老酒馆】参观，喜欢鸡尾酒的游客可以品尝海明威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古巴当地酒店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哈瓦那-西恩富戈斯(2h40m)-特立尼达(1.5h)
                <w:br/>
              </w:t>
            </w:r>
          </w:p>
          <w:p>
            <w:pPr>
              <w:pStyle w:val="indent"/>
            </w:pPr>
            <w:r>
              <w:rPr>
                <w:rFonts w:ascii="微软雅黑" w:hAnsi="微软雅黑" w:eastAsia="微软雅黑" w:cs="微软雅黑"/>
                <w:color w:val="000000"/>
                <w:sz w:val="20"/>
                <w:szCs w:val="20"/>
              </w:rPr>
              <w:t xml:space="preserve">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托马斯大剧院】。后拉车前往堪称南美洲保存较完好的特立尼达。晚餐后入住酒店休息。
                <w:br/>
                *特别安排：品尝西恩富戈斯俱乐部特色西餐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特立尼达当地酒店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特立尼达-圣克拉拉（2h10m）-哈瓦那(3.5h)
                <w:br/>
              </w:t>
            </w:r>
          </w:p>
          <w:p>
            <w:pPr>
              <w:pStyle w:val="indent"/>
            </w:pPr>
            <w:r>
              <w:rPr>
                <w:rFonts w:ascii="微软雅黑" w:hAnsi="微软雅黑" w:eastAsia="微软雅黑" w:cs="微软雅黑"/>
                <w:color w:val="000000"/>
                <w:sz w:val="20"/>
                <w:szCs w:val="20"/>
              </w:rPr>
              <w:t xml:space="preserve">
                早餐后，特立尼达小城参观游览：马约尔广场及广场旁闻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频繁的地方。邻近的切·格瓦拉纪念堂内，陈列了格瓦拉短暂一生的细节和物品，近距离了解这个影响了一个时代的人物。之后返回哈瓦那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哈瓦那-坎昆（墨西哥）
                <w:br/>
              </w:t>
            </w:r>
          </w:p>
          <w:p>
            <w:pPr>
              <w:pStyle w:val="indent"/>
            </w:pPr>
            <w:r>
              <w:rPr>
                <w:rFonts w:ascii="微软雅黑" w:hAnsi="微软雅黑" w:eastAsia="微软雅黑" w:cs="微软雅黑"/>
                <w:color w:val="000000"/>
                <w:sz w:val="20"/>
                <w:szCs w:val="20"/>
              </w:rPr>
              <w:t xml:space="preserve">
                参考航班： CM359   SU08JUN  HAVPTY    1501 1644    
                <w:br/>
                CM103   SU08JUN  PTYCUN   1910 2159  
                <w:br/>
                早餐后前往哈瓦那新城游览：【革命广场】、【何塞.马丁纪念碑】、【旅古华人纪念碑】等，车游【十里海滨大道】、【尊严广场（泛美广场）】。
                <w:br/>
                随后前往【雪茄厂】，参观雪茄卷烟厂，深入探索纯手工卷烟的全过程。古巴是世界上优质的雪茄产地，雪茄爱好者的天堂。并前往风景美丽的【柯西玛尔渔村】，探访当年海明威经常出海的码头，身临其境感受海明威笔下《老人与海》中勇敢的圣地亚哥。
                <w:br/>
                午餐后前往海明威曾经居住过多年，景色优美的【海明威故居】。海明威的《老人与海》就创作于古巴，在古巴生活长达26年之久。跟古巴革命领导人卡斯特罗也有着很深的个人感情。
                <w:br/>
                随后前往机场，搭乘飞机前往坎昆，抵达晚餐后入住酒店休息。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墨西哥当地酒店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坎昆—奇琴伊察（2.5小时）—坎昆
                <w:br/>
              </w:t>
            </w:r>
          </w:p>
          <w:p>
            <w:pPr>
              <w:pStyle w:val="indent"/>
            </w:pPr>
            <w:r>
              <w:rPr>
                <w:rFonts w:ascii="微软雅黑" w:hAnsi="微软雅黑" w:eastAsia="微软雅黑" w:cs="微软雅黑"/>
                <w:color w:val="000000"/>
                <w:sz w:val="20"/>
                <w:szCs w:val="20"/>
              </w:rPr>
              <w:t xml:space="preserve">
                早餐后前往公园六世纪玛雅文化之城——【奇琴伊察】。奇琴伊察是已经发掘出的闻名的玛雅文化遗址，玛雅人在这里用石头建造了数百座建筑物，已经发掘出的重要建筑有库库尔坎金字塔、勇士庙、千柱群、球戏场、天象台等。这些建筑高大雄伟，雕有精美的纹饰。位于奇琴伊察大广场中央的库库尔坎金字塔是较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*特别安排：在IKKIL尽情享用墨西哥风味特色自助餐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坎昆当地酒店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坎昆
                <w:br/>
              </w:t>
            </w:r>
          </w:p>
          <w:p>
            <w:pPr>
              <w:pStyle w:val="indent"/>
            </w:pPr>
            <w:r>
              <w:rPr>
                <w:rFonts w:ascii="微软雅黑" w:hAnsi="微软雅黑" w:eastAsia="微软雅黑" w:cs="微软雅黑"/>
                <w:color w:val="000000"/>
                <w:sz w:val="20"/>
                <w:szCs w:val="20"/>
              </w:rPr>
              <w:t xml:space="preserve">
                今日全天自由活动！
                <w:br/>
                给您充裕的时间感受世界美丽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坎昆当地酒店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坎昆--旧金山--香港
                <w:br/>
              </w:t>
            </w:r>
          </w:p>
          <w:p>
            <w:pPr>
              <w:pStyle w:val="indent"/>
            </w:pPr>
            <w:r>
              <w:rPr>
                <w:rFonts w:ascii="微软雅黑" w:hAnsi="微软雅黑" w:eastAsia="微软雅黑" w:cs="微软雅黑"/>
                <w:color w:val="000000"/>
                <w:sz w:val="20"/>
                <w:szCs w:val="20"/>
              </w:rPr>
              <w:t xml:space="preserve">
                参考航班：UA1159   CUNSFO  1615  2005          
                <w:br/>
                          UA877    SFOHKG  2350  0500+2                       
                <w:br/>
                上午自由活动！
                <w:br/>
                给您充裕的时间感受世界美丽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（全包酒店含三餐，如不用餐，费用不退）。傍晚前往机场，乘机返回墨西哥城，等待凌晨机回国。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飞行中
                <w:br/>
              </w:t>
            </w:r>
          </w:p>
          <w:p>
            <w:pPr>
              <w:pStyle w:val="indent"/>
            </w:pPr>
            <w:r>
              <w:rPr>
                <w:rFonts w:ascii="微软雅黑" w:hAnsi="微软雅黑" w:eastAsia="微软雅黑" w:cs="微软雅黑"/>
                <w:color w:val="000000"/>
                <w:sz w:val="20"/>
                <w:szCs w:val="20"/>
              </w:rPr>
              <w:t xml:space="preserve">
                飞行中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今日早上抵达香港，返回深圳，结束愉快旅程！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机票：全程机票经济舱；（包含出发地机票税费等）
                <w:br/>
                2. 酒店：全程均为当地标准酒店，1/2标双房 ，全程13晚住宿都包含（如要求单房，请自行加上单房差部分）；参考酒店：
                <w:br/>
                墨西哥城：hotel casa blanca 
                <w:br/>
                瓜纳华托：hotel mission Guanajuato
                <w:br/>
                圣何塞San Jose Barcelo 
                <w:br/>
                温泉特色酒店：Los Lagos
                <w:br/>
                巴拿马城CROWN PLAZA PANAMA HOTEL
                <w:br/>
                哈瓦那：Memories Miramar Havana
                <w:br/>
                西恩富戈斯：La Union
                <w:br/>
                特立尼达Memories Trinidad
                <w:br/>
                巴拉德罗Memories Varadero
                <w:br/>
                坎昆Oasis Palm
                <w:br/>
                <w:br/>
                3. 用车：全程交通用车；一人一座
                <w:br/>
                4. 餐食：酒店西式早餐，正餐当地餐为主，中餐为辅 ；，14早，25个正餐。（早餐为酒店早餐，正餐餐标是20美金）
                <w:br/>
                5. 门票：全程景点首道门票；
                <w:br/>
                6. 司机和领队兼导游：全程领队兼导游费，1600元/人
                <w:br/>
                7. 水：每人每天一瓶水；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1.司机服务费：300美金/人；
                <w:br/>
                2.美国旅游签证费用；
                <w:br/>
                3.单房差8000元；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13.不含境外旅游意外险，建议客人自行购买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取消约定
                <w:br/>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2025-05-10T13:16:43+08:00</dcterms:created>
  <dcterms:modified xsi:type="dcterms:W3CDTF">2025-05-10T13:16:43+08:00</dcterms:modified>
</cp:coreProperties>
</file>

<file path=docProps/custom.xml><?xml version="1.0" encoding="utf-8"?>
<Properties xmlns="http://schemas.openxmlformats.org/officeDocument/2006/custom-properties" xmlns:vt="http://schemas.openxmlformats.org/officeDocument/2006/docPropsVTypes"/>
</file>